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08"/>
        <w:gridCol w:w="1929"/>
        <w:gridCol w:w="3471"/>
      </w:tblGrid>
      <w:tr w:rsidR="009F65C1" w:rsidRPr="005B28A0" w:rsidTr="00ED6475">
        <w:tc>
          <w:tcPr>
            <w:tcW w:w="3708" w:type="dxa"/>
          </w:tcPr>
          <w:p w:rsidR="009F65C1" w:rsidRPr="005B28A0" w:rsidRDefault="009F65C1" w:rsidP="00ED6475">
            <w:pPr>
              <w:pStyle w:val="4"/>
              <w:spacing w:before="0" w:after="0" w:line="240" w:lineRule="atLeast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60705" cy="681355"/>
                  <wp:effectExtent l="19050" t="0" r="0" b="0"/>
                  <wp:docPr id="4" name="Рисунок 1" descr="Герб кон [Converted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он [Converted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0" contrast="80000"/>
                          </a:blip>
                          <a:srcRect t="31250" r="14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5C1" w:rsidRPr="00D84910" w:rsidRDefault="009F65C1" w:rsidP="00ED6475">
            <w:pPr>
              <w:pStyle w:val="2"/>
              <w:spacing w:before="0" w:after="0" w:line="240" w:lineRule="atLeast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84910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АДМИНИСТРАЦИЯ</w:t>
            </w:r>
          </w:p>
          <w:p w:rsidR="009F65C1" w:rsidRPr="00D84910" w:rsidRDefault="009F65C1" w:rsidP="00ED6475">
            <w:pPr>
              <w:pStyle w:val="2"/>
              <w:spacing w:before="0" w:after="0" w:line="240" w:lineRule="atLeast"/>
              <w:jc w:val="center"/>
              <w:rPr>
                <w:rFonts w:ascii="Times New Roman" w:hAnsi="Times New Roman" w:cs="Times New Roman"/>
                <w:i w:val="0"/>
              </w:rPr>
            </w:pPr>
            <w:proofErr w:type="spellStart"/>
            <w:r w:rsidRPr="00D84910">
              <w:rPr>
                <w:rFonts w:ascii="Times New Roman" w:hAnsi="Times New Roman" w:cs="Times New Roman"/>
                <w:i w:val="0"/>
              </w:rPr>
              <w:t>Ужурского</w:t>
            </w:r>
            <w:proofErr w:type="spellEnd"/>
            <w:r w:rsidRPr="00D84910">
              <w:rPr>
                <w:rFonts w:ascii="Times New Roman" w:hAnsi="Times New Roman" w:cs="Times New Roman"/>
                <w:i w:val="0"/>
              </w:rPr>
              <w:t xml:space="preserve"> района</w:t>
            </w:r>
          </w:p>
          <w:p w:rsidR="009F65C1" w:rsidRPr="00D84910" w:rsidRDefault="009F65C1" w:rsidP="00ED6475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910">
              <w:rPr>
                <w:rFonts w:ascii="Times New Roman" w:hAnsi="Times New Roman" w:cs="Times New Roman"/>
                <w:sz w:val="28"/>
                <w:szCs w:val="28"/>
              </w:rPr>
              <w:t>Красноярского края</w:t>
            </w:r>
          </w:p>
          <w:p w:rsidR="009F65C1" w:rsidRPr="005B28A0" w:rsidRDefault="009F65C1" w:rsidP="00ED6475"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Ленина ул., 21А, г</w:t>
            </w:r>
            <w:proofErr w:type="gramStart"/>
            <w:r>
              <w:rPr>
                <w:sz w:val="22"/>
              </w:rPr>
              <w:t>.</w:t>
            </w:r>
            <w:r w:rsidRPr="005B28A0">
              <w:rPr>
                <w:sz w:val="22"/>
              </w:rPr>
              <w:t>У</w:t>
            </w:r>
            <w:proofErr w:type="gramEnd"/>
            <w:r w:rsidRPr="005B28A0">
              <w:rPr>
                <w:sz w:val="22"/>
              </w:rPr>
              <w:t>жур,</w:t>
            </w:r>
          </w:p>
          <w:p w:rsidR="009F65C1" w:rsidRPr="005B28A0" w:rsidRDefault="009F65C1" w:rsidP="00ED6475">
            <w:pPr>
              <w:spacing w:line="240" w:lineRule="atLeast"/>
              <w:jc w:val="center"/>
              <w:rPr>
                <w:sz w:val="22"/>
              </w:rPr>
            </w:pPr>
            <w:r w:rsidRPr="005B28A0">
              <w:rPr>
                <w:sz w:val="22"/>
              </w:rPr>
              <w:t>Красноярский край, 662255</w:t>
            </w:r>
          </w:p>
          <w:p w:rsidR="009F65C1" w:rsidRPr="005B28A0" w:rsidRDefault="009F65C1" w:rsidP="00ED6475">
            <w:pPr>
              <w:spacing w:line="240" w:lineRule="atLeast"/>
              <w:jc w:val="center"/>
              <w:rPr>
                <w:sz w:val="24"/>
              </w:rPr>
            </w:pPr>
            <w:r w:rsidRPr="005B28A0">
              <w:rPr>
                <w:sz w:val="22"/>
              </w:rPr>
              <w:t>телефон: (391-56) 21-2-16</w:t>
            </w:r>
            <w:r w:rsidRPr="005B28A0">
              <w:rPr>
                <w:sz w:val="24"/>
              </w:rPr>
              <w:t>,</w:t>
            </w:r>
          </w:p>
          <w:p w:rsidR="009F65C1" w:rsidRPr="005B28A0" w:rsidRDefault="009F65C1" w:rsidP="00ED6475">
            <w:pPr>
              <w:spacing w:line="240" w:lineRule="atLeast"/>
              <w:jc w:val="center"/>
              <w:rPr>
                <w:sz w:val="22"/>
              </w:rPr>
            </w:pPr>
            <w:r w:rsidRPr="005B28A0">
              <w:rPr>
                <w:sz w:val="22"/>
              </w:rPr>
              <w:t>факс: (391-56)  21-7-11</w:t>
            </w:r>
          </w:p>
          <w:p w:rsidR="009F65C1" w:rsidRPr="00CC626C" w:rsidRDefault="009F65C1" w:rsidP="00ED6475">
            <w:pPr>
              <w:spacing w:line="240" w:lineRule="atLeast"/>
              <w:jc w:val="center"/>
              <w:rPr>
                <w:sz w:val="22"/>
              </w:rPr>
            </w:pPr>
            <w:r w:rsidRPr="005B28A0">
              <w:rPr>
                <w:sz w:val="22"/>
                <w:lang w:val="en-US"/>
              </w:rPr>
              <w:t>E</w:t>
            </w:r>
            <w:r w:rsidRPr="00CC626C">
              <w:rPr>
                <w:sz w:val="22"/>
              </w:rPr>
              <w:t>-</w:t>
            </w:r>
            <w:r w:rsidRPr="005B28A0">
              <w:rPr>
                <w:sz w:val="22"/>
                <w:lang w:val="en-US"/>
              </w:rPr>
              <w:t>mail</w:t>
            </w:r>
            <w:r w:rsidRPr="00CC626C">
              <w:rPr>
                <w:sz w:val="22"/>
              </w:rPr>
              <w:t xml:space="preserve">: </w:t>
            </w:r>
            <w:proofErr w:type="spellStart"/>
            <w:r w:rsidRPr="005B28A0">
              <w:rPr>
                <w:sz w:val="22"/>
                <w:lang w:val="en-US"/>
              </w:rPr>
              <w:t>raion</w:t>
            </w:r>
            <w:proofErr w:type="spellEnd"/>
            <w:r w:rsidRPr="00CC626C">
              <w:rPr>
                <w:sz w:val="22"/>
              </w:rPr>
              <w:t>_</w:t>
            </w:r>
            <w:proofErr w:type="spellStart"/>
            <w:r w:rsidRPr="005B28A0">
              <w:rPr>
                <w:sz w:val="22"/>
                <w:lang w:val="en-US"/>
              </w:rPr>
              <w:t>uzhur</w:t>
            </w:r>
            <w:proofErr w:type="spellEnd"/>
            <w:r w:rsidRPr="00CC626C">
              <w:rPr>
                <w:sz w:val="22"/>
              </w:rPr>
              <w:t>@</w:t>
            </w:r>
            <w:proofErr w:type="spellStart"/>
            <w:r w:rsidRPr="005B28A0">
              <w:rPr>
                <w:sz w:val="22"/>
                <w:lang w:val="en-US"/>
              </w:rPr>
              <w:t>krasmail</w:t>
            </w:r>
            <w:proofErr w:type="spellEnd"/>
            <w:r w:rsidRPr="00CC626C">
              <w:rPr>
                <w:sz w:val="22"/>
              </w:rPr>
              <w:t>.</w:t>
            </w:r>
            <w:proofErr w:type="spellStart"/>
            <w:r w:rsidRPr="005B28A0">
              <w:rPr>
                <w:sz w:val="22"/>
                <w:lang w:val="en-US"/>
              </w:rPr>
              <w:t>ru</w:t>
            </w:r>
            <w:proofErr w:type="spellEnd"/>
          </w:p>
          <w:p w:rsidR="009F65C1" w:rsidRPr="005B28A0" w:rsidRDefault="000122B7" w:rsidP="00ED6475"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  <w:r w:rsidR="0039117C">
              <w:rPr>
                <w:sz w:val="22"/>
              </w:rPr>
              <w:t>.</w:t>
            </w:r>
            <w:r w:rsidR="009F234B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  <w:r w:rsidR="0039117C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="009F65C1" w:rsidRPr="0039117C">
              <w:rPr>
                <w:sz w:val="22"/>
              </w:rPr>
              <w:t xml:space="preserve"> № </w:t>
            </w:r>
            <w:r w:rsidR="0039117C">
              <w:rPr>
                <w:sz w:val="22"/>
              </w:rPr>
              <w:t>01-13/04-</w:t>
            </w:r>
            <w:r w:rsidR="009F65C1" w:rsidRPr="005B28A0">
              <w:rPr>
                <w:sz w:val="22"/>
              </w:rPr>
              <w:t>…………..</w:t>
            </w:r>
          </w:p>
          <w:p w:rsidR="009F65C1" w:rsidRPr="005B28A0" w:rsidRDefault="009F65C1" w:rsidP="009F23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28A0">
              <w:rPr>
                <w:rFonts w:ascii="Times New Roman" w:hAnsi="Times New Roman" w:cs="Times New Roman"/>
                <w:sz w:val="22"/>
              </w:rPr>
              <w:t>На</w:t>
            </w:r>
            <w:r w:rsidRPr="0039117C">
              <w:rPr>
                <w:rFonts w:ascii="Times New Roman" w:hAnsi="Times New Roman" w:cs="Times New Roman"/>
                <w:sz w:val="22"/>
              </w:rPr>
              <w:t xml:space="preserve"> № </w:t>
            </w:r>
            <w:r w:rsidR="009F234B">
              <w:rPr>
                <w:rFonts w:ascii="Times New Roman" w:hAnsi="Times New Roman" w:cs="Times New Roman"/>
                <w:sz w:val="22"/>
              </w:rPr>
              <w:t>85-1083</w:t>
            </w:r>
            <w:r>
              <w:rPr>
                <w:rFonts w:ascii="Times New Roman" w:hAnsi="Times New Roman" w:cs="Times New Roman"/>
                <w:sz w:val="22"/>
              </w:rPr>
              <w:t xml:space="preserve"> от </w:t>
            </w:r>
            <w:r w:rsidR="009F234B">
              <w:rPr>
                <w:rFonts w:ascii="Times New Roman" w:hAnsi="Times New Roman" w:cs="Times New Roman"/>
                <w:sz w:val="22"/>
              </w:rPr>
              <w:t>28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  <w:r w:rsidR="009F234B">
              <w:rPr>
                <w:rFonts w:ascii="Times New Roman" w:hAnsi="Times New Roman" w:cs="Times New Roman"/>
                <w:sz w:val="22"/>
              </w:rPr>
              <w:t>06</w:t>
            </w:r>
            <w:r>
              <w:rPr>
                <w:rFonts w:ascii="Times New Roman" w:hAnsi="Times New Roman" w:cs="Times New Roman"/>
                <w:sz w:val="22"/>
              </w:rPr>
              <w:t>.201</w:t>
            </w:r>
            <w:r w:rsidR="009F234B">
              <w:rPr>
                <w:rFonts w:ascii="Times New Roman" w:hAnsi="Times New Roman" w:cs="Times New Roman"/>
                <w:sz w:val="22"/>
              </w:rPr>
              <w:t>7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929" w:type="dxa"/>
          </w:tcPr>
          <w:p w:rsidR="009F65C1" w:rsidRPr="005B28A0" w:rsidRDefault="009F65C1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1" w:type="dxa"/>
          </w:tcPr>
          <w:p w:rsidR="007E3FC8" w:rsidRDefault="007E3FC8" w:rsidP="007E3F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экономического развития и инвестиционной политики Красноярского края </w:t>
            </w:r>
          </w:p>
          <w:p w:rsidR="009F65C1" w:rsidRDefault="009F65C1" w:rsidP="00ED6475">
            <w:pPr>
              <w:rPr>
                <w:sz w:val="28"/>
                <w:szCs w:val="28"/>
              </w:rPr>
            </w:pPr>
          </w:p>
          <w:p w:rsidR="009F65C1" w:rsidRPr="003D53B6" w:rsidRDefault="007E3FC8" w:rsidP="00AC45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D53B6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Бершадскому</w:t>
            </w:r>
            <w:proofErr w:type="spellEnd"/>
          </w:p>
        </w:tc>
      </w:tr>
      <w:tr w:rsidR="009F65C1" w:rsidRPr="005B28A0" w:rsidTr="00ED6475">
        <w:tc>
          <w:tcPr>
            <w:tcW w:w="9108" w:type="dxa"/>
            <w:gridSpan w:val="3"/>
          </w:tcPr>
          <w:p w:rsidR="009F65C1" w:rsidRPr="00A405ED" w:rsidRDefault="009F65C1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5C1" w:rsidRDefault="007E3FC8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предоставлении информации</w:t>
            </w:r>
          </w:p>
          <w:p w:rsidR="007E3FC8" w:rsidRDefault="007E3FC8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FC8" w:rsidRDefault="007E3FC8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FC8" w:rsidRDefault="007E3FC8" w:rsidP="007E3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Уважаемый Михаил Викторович!</w:t>
            </w:r>
          </w:p>
          <w:p w:rsidR="00FC7915" w:rsidRPr="00A405ED" w:rsidRDefault="00FC7915" w:rsidP="00ED647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17C" w:rsidRDefault="009F65C1" w:rsidP="00ED6475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направляет </w:t>
            </w:r>
            <w:r w:rsidR="0039117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о выполнении </w:t>
            </w:r>
            <w:r w:rsidR="009746E1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показателей </w:t>
            </w:r>
            <w:r w:rsidR="0039117C">
              <w:rPr>
                <w:rFonts w:ascii="Times New Roman" w:hAnsi="Times New Roman" w:cs="Times New Roman"/>
                <w:sz w:val="28"/>
                <w:szCs w:val="28"/>
              </w:rPr>
              <w:t>по вопросам снижения неформальной занятости и повышения собираемости страховы</w:t>
            </w:r>
            <w:r w:rsidR="00222386">
              <w:rPr>
                <w:rFonts w:ascii="Times New Roman" w:hAnsi="Times New Roman" w:cs="Times New Roman"/>
                <w:sz w:val="28"/>
                <w:szCs w:val="28"/>
              </w:rPr>
              <w:t>х взносов во внебюджетные фонды</w:t>
            </w:r>
            <w:r w:rsidR="003911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14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45D4" w:rsidRDefault="00AC45D4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 течение 2015-2016 гг. выявление и снижение неформальной занятости на территории района проводилось по данным </w:t>
            </w:r>
            <w:r w:rsidRPr="009746E1">
              <w:rPr>
                <w:rFonts w:eastAsia="Calibri"/>
                <w:sz w:val="28"/>
                <w:szCs w:val="28"/>
                <w:lang w:eastAsia="en-US"/>
              </w:rPr>
              <w:t xml:space="preserve"> УПФ РФ в </w:t>
            </w:r>
            <w:proofErr w:type="spellStart"/>
            <w:r w:rsidRPr="009746E1">
              <w:rPr>
                <w:rFonts w:eastAsia="Calibri"/>
                <w:sz w:val="28"/>
                <w:szCs w:val="28"/>
                <w:lang w:eastAsia="en-US"/>
              </w:rPr>
              <w:t>Ужурском</w:t>
            </w:r>
            <w:proofErr w:type="spellEnd"/>
            <w:r w:rsidRPr="009746E1">
              <w:rPr>
                <w:rFonts w:eastAsia="Calibri"/>
                <w:sz w:val="28"/>
                <w:szCs w:val="28"/>
                <w:lang w:eastAsia="en-US"/>
              </w:rPr>
              <w:t xml:space="preserve"> районе</w:t>
            </w:r>
            <w:r>
              <w:rPr>
                <w:rFonts w:eastAsia="Calibri"/>
                <w:sz w:val="28"/>
                <w:szCs w:val="28"/>
                <w:lang w:eastAsia="en-US"/>
              </w:rPr>
              <w:t>, которые предоставляли список работодателей, предоставивших «нулевую» отчетность. Данный список тщательно обрабатывался, и работодатели приглашались на заседании рабочих групп.</w:t>
            </w:r>
          </w:p>
          <w:p w:rsidR="00C45C38" w:rsidRDefault="00C45C38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 марта 2018 года сделан запрос в УПФ РФ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Ужурском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районе по предоставлению </w:t>
            </w:r>
            <w:r w:rsidR="006C67B4">
              <w:rPr>
                <w:rFonts w:eastAsia="Calibri"/>
                <w:sz w:val="28"/>
                <w:szCs w:val="28"/>
                <w:lang w:eastAsia="en-US"/>
              </w:rPr>
              <w:t xml:space="preserve">списка работодателей предоставивших «нулевую» отчетность по итогам 2017 года. </w:t>
            </w:r>
          </w:p>
          <w:p w:rsidR="00AC45D4" w:rsidRDefault="00AC45D4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2017 году, совместно с Прокуратурой района, была проведена большая работа по выявлению случаев неформальной занятости.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Весь список работодателей</w:t>
            </w:r>
            <w:r w:rsidR="003E5ABC">
              <w:rPr>
                <w:rFonts w:eastAsia="Calibri"/>
                <w:sz w:val="28"/>
                <w:szCs w:val="28"/>
                <w:lang w:eastAsia="en-US"/>
              </w:rPr>
              <w:t xml:space="preserve">, предоставивших «нулевую» отчетность был выверен с базой данных Фонда социального страхования, и приглашены на заседание рабочей группы те работодатели, которые включены в список «нулевой» отчетности по данным УПФ РФ, но </w:t>
            </w:r>
            <w:r w:rsidR="00097FD1">
              <w:rPr>
                <w:rFonts w:eastAsia="Calibri"/>
                <w:sz w:val="28"/>
                <w:szCs w:val="28"/>
                <w:lang w:eastAsia="en-US"/>
              </w:rPr>
              <w:t>по ФСС были зарегистрированы наемные работники от 1 до 3-х человек</w:t>
            </w:r>
            <w:r w:rsidR="003E5ABC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 w:rsidR="003E5ABC">
              <w:rPr>
                <w:rFonts w:eastAsia="Calibri"/>
                <w:sz w:val="28"/>
                <w:szCs w:val="28"/>
                <w:lang w:eastAsia="en-US"/>
              </w:rPr>
              <w:t xml:space="preserve"> Но все работодатели представили подтверждающие документы и отработали с Прокуратурой района, но случаев неформальной занятости выявлено не было.</w:t>
            </w:r>
          </w:p>
          <w:p w:rsidR="003E5ABC" w:rsidRDefault="003E5ABC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Также, вновь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созданных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ИП и КФХ выявляем при обращении за субсидиями и грантами в отдел сельского хозяйства администрации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Ужурского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района.</w:t>
            </w:r>
          </w:p>
          <w:p w:rsidR="003E5ABC" w:rsidRDefault="003E5ABC" w:rsidP="009746E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территории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городского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и сельских поселений есть телефоны «горячих линий» по </w:t>
            </w:r>
            <w:r w:rsidR="00097FD1">
              <w:rPr>
                <w:rFonts w:eastAsia="Calibri"/>
                <w:sz w:val="28"/>
                <w:szCs w:val="28"/>
                <w:lang w:eastAsia="en-US"/>
              </w:rPr>
              <w:t xml:space="preserve">снижению неформальной занятости, но обращений </w:t>
            </w:r>
            <w:r w:rsidR="00097FD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на них не поступало.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Глава района ежедекадно проводит аппаратные совещания с главами городского и сельских поселений, вопрос </w:t>
            </w:r>
            <w:r w:rsidR="00097FD1">
              <w:rPr>
                <w:rFonts w:eastAsia="Calibri"/>
                <w:sz w:val="28"/>
                <w:szCs w:val="28"/>
                <w:lang w:eastAsia="en-US"/>
              </w:rPr>
              <w:t xml:space="preserve">снижения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неформальной занятости </w:t>
            </w:r>
            <w:r w:rsidR="00097FD1">
              <w:rPr>
                <w:rFonts w:eastAsia="Calibri"/>
                <w:sz w:val="28"/>
                <w:szCs w:val="28"/>
                <w:lang w:eastAsia="en-US"/>
              </w:rPr>
              <w:t>на территории района звучит постоянно.</w:t>
            </w:r>
          </w:p>
          <w:p w:rsidR="006C67B4" w:rsidRDefault="0039117C" w:rsidP="009746E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состоянию на текущую дату проведено </w:t>
            </w:r>
            <w:r w:rsidR="006C6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36361C">
              <w:rPr>
                <w:sz w:val="28"/>
                <w:szCs w:val="28"/>
              </w:rPr>
              <w:t>заседани</w:t>
            </w:r>
            <w:r w:rsidR="006C67B4">
              <w:rPr>
                <w:sz w:val="28"/>
                <w:szCs w:val="28"/>
              </w:rPr>
              <w:t>е</w:t>
            </w:r>
            <w:r w:rsidR="003636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рабоч</w:t>
            </w:r>
            <w:r w:rsidR="0036361C">
              <w:rPr>
                <w:sz w:val="28"/>
                <w:szCs w:val="28"/>
              </w:rPr>
              <w:t>ей</w:t>
            </w:r>
            <w:r>
              <w:rPr>
                <w:sz w:val="28"/>
                <w:szCs w:val="28"/>
              </w:rPr>
              <w:t xml:space="preserve"> групп</w:t>
            </w:r>
            <w:r w:rsidR="0036361C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по снижению неформальной занятости, легализации «серой» заработной платы, повышению собираемости страховых взносов во внебюджетные фонды</w:t>
            </w:r>
            <w:r w:rsidR="0036361C">
              <w:rPr>
                <w:sz w:val="28"/>
                <w:szCs w:val="28"/>
              </w:rPr>
              <w:t xml:space="preserve"> </w:t>
            </w:r>
            <w:r w:rsidR="00AC45D4">
              <w:rPr>
                <w:sz w:val="28"/>
                <w:szCs w:val="28"/>
              </w:rPr>
              <w:t>0</w:t>
            </w:r>
            <w:r w:rsidR="00097FD1">
              <w:rPr>
                <w:sz w:val="28"/>
                <w:szCs w:val="28"/>
              </w:rPr>
              <w:t>3</w:t>
            </w:r>
            <w:r w:rsidR="0036361C">
              <w:rPr>
                <w:sz w:val="28"/>
                <w:szCs w:val="28"/>
              </w:rPr>
              <w:t>.0</w:t>
            </w:r>
            <w:r w:rsidR="00AC45D4">
              <w:rPr>
                <w:sz w:val="28"/>
                <w:szCs w:val="28"/>
              </w:rPr>
              <w:t>3</w:t>
            </w:r>
            <w:r w:rsidR="0036361C">
              <w:rPr>
                <w:sz w:val="28"/>
                <w:szCs w:val="28"/>
              </w:rPr>
              <w:t>.201</w:t>
            </w:r>
            <w:r w:rsidR="00AC45D4">
              <w:rPr>
                <w:sz w:val="28"/>
                <w:szCs w:val="28"/>
              </w:rPr>
              <w:t>7</w:t>
            </w:r>
            <w:r w:rsidR="0036361C">
              <w:rPr>
                <w:sz w:val="28"/>
                <w:szCs w:val="28"/>
              </w:rPr>
              <w:t>.</w:t>
            </w:r>
            <w:r w:rsidR="009746E1">
              <w:rPr>
                <w:sz w:val="28"/>
                <w:szCs w:val="28"/>
              </w:rPr>
              <w:t xml:space="preserve"> </w:t>
            </w:r>
            <w:r w:rsidR="00097FD1">
              <w:rPr>
                <w:sz w:val="28"/>
                <w:szCs w:val="28"/>
              </w:rPr>
              <w:t>Было приглашено 6 работодателей ИП Мамиконян С.Ж., ООО «Оникс», ООО «</w:t>
            </w:r>
            <w:proofErr w:type="spellStart"/>
            <w:r w:rsidR="00097FD1">
              <w:rPr>
                <w:sz w:val="28"/>
                <w:szCs w:val="28"/>
              </w:rPr>
              <w:t>Интех</w:t>
            </w:r>
            <w:proofErr w:type="spellEnd"/>
            <w:r w:rsidR="00097FD1">
              <w:rPr>
                <w:sz w:val="28"/>
                <w:szCs w:val="28"/>
              </w:rPr>
              <w:t xml:space="preserve">», </w:t>
            </w:r>
            <w:proofErr w:type="spellStart"/>
            <w:r w:rsidR="00097FD1">
              <w:rPr>
                <w:sz w:val="28"/>
                <w:szCs w:val="28"/>
              </w:rPr>
              <w:t>Агламзянов</w:t>
            </w:r>
            <w:proofErr w:type="spellEnd"/>
            <w:r w:rsidR="00097FD1">
              <w:rPr>
                <w:sz w:val="28"/>
                <w:szCs w:val="28"/>
              </w:rPr>
              <w:t xml:space="preserve"> С.Б., </w:t>
            </w:r>
            <w:proofErr w:type="spellStart"/>
            <w:r w:rsidR="00097FD1">
              <w:rPr>
                <w:sz w:val="28"/>
                <w:szCs w:val="28"/>
              </w:rPr>
              <w:t>Загоруйко</w:t>
            </w:r>
            <w:proofErr w:type="spellEnd"/>
            <w:r w:rsidR="00097FD1">
              <w:rPr>
                <w:sz w:val="28"/>
                <w:szCs w:val="28"/>
              </w:rPr>
              <w:t xml:space="preserve"> А.М. </w:t>
            </w:r>
            <w:r w:rsidR="0036361C">
              <w:rPr>
                <w:sz w:val="28"/>
                <w:szCs w:val="28"/>
              </w:rPr>
              <w:t>Все приглашенные хозяйствующие субъекты</w:t>
            </w:r>
            <w:r w:rsidR="009746E1">
              <w:rPr>
                <w:sz w:val="28"/>
                <w:szCs w:val="28"/>
              </w:rPr>
              <w:t xml:space="preserve"> присутствовали и </w:t>
            </w:r>
            <w:r w:rsidR="00DB147E">
              <w:rPr>
                <w:sz w:val="28"/>
                <w:szCs w:val="28"/>
              </w:rPr>
              <w:t xml:space="preserve">были заслушаны на заседаниях. </w:t>
            </w:r>
            <w:r w:rsidR="00A9251C" w:rsidRPr="00A9251C">
              <w:rPr>
                <w:sz w:val="28"/>
                <w:szCs w:val="28"/>
              </w:rPr>
              <w:t>Нарушений трудового законодательства выявлено не было</w:t>
            </w:r>
            <w:r w:rsidR="009746E1">
              <w:rPr>
                <w:sz w:val="28"/>
                <w:szCs w:val="28"/>
              </w:rPr>
              <w:t>, все приглашенные представили подтверждающие документы.</w:t>
            </w:r>
          </w:p>
          <w:p w:rsidR="00097FD1" w:rsidRDefault="00097FD1" w:rsidP="009746E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 при обращении в отдел сельского хозяйства администрации </w:t>
            </w:r>
            <w:proofErr w:type="spellStart"/>
            <w:r>
              <w:rPr>
                <w:sz w:val="28"/>
                <w:szCs w:val="28"/>
              </w:rPr>
              <w:t>Ужурского</w:t>
            </w:r>
            <w:proofErr w:type="spellEnd"/>
            <w:r>
              <w:rPr>
                <w:sz w:val="28"/>
                <w:szCs w:val="28"/>
              </w:rPr>
              <w:t xml:space="preserve"> района был выявлен вновь созда</w:t>
            </w:r>
            <w:r w:rsidR="00B979E0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</w:t>
            </w:r>
            <w:r w:rsidR="00B979E0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глава КФХ.</w:t>
            </w:r>
          </w:p>
          <w:p w:rsidR="009F234B" w:rsidRDefault="00097FD1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Главной проблемой при работе, по выявлению случаев неформальной занятости остается отсутствие информации от налоговых служб</w:t>
            </w:r>
            <w:r w:rsidR="009F234B">
              <w:rPr>
                <w:sz w:val="28"/>
                <w:szCs w:val="28"/>
              </w:rPr>
              <w:t xml:space="preserve"> и других проверяющих и контролирующих органов</w:t>
            </w:r>
            <w:r w:rsidR="00080E53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9F234B">
              <w:rPr>
                <w:rFonts w:eastAsia="Calibri"/>
                <w:sz w:val="28"/>
                <w:szCs w:val="28"/>
                <w:lang w:eastAsia="en-US"/>
              </w:rPr>
              <w:t xml:space="preserve"> Также нет заинтересованности у самих работников, чтобы с ними был заключен трудовой договор. При проведении совместных проверок с Прокуратурой на рабочих местах были люди, которые просто пришли помочь предпринимателям.</w:t>
            </w:r>
          </w:p>
          <w:p w:rsidR="006C67B4" w:rsidRDefault="006C67B4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Даже при поступлении информации в списках присутствуют одни и те же работодатели, которые ранее были рассмотрены на заседаниях рабочей группы.</w:t>
            </w:r>
          </w:p>
          <w:p w:rsidR="009F234B" w:rsidRDefault="009F234B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Информации от налоговых органов </w:t>
            </w:r>
            <w:r w:rsidR="006D17AC">
              <w:rPr>
                <w:rFonts w:eastAsia="Calibri"/>
                <w:sz w:val="28"/>
                <w:szCs w:val="28"/>
                <w:lang w:eastAsia="en-US"/>
              </w:rPr>
              <w:t xml:space="preserve">в 2017 году </w:t>
            </w:r>
            <w:r>
              <w:rPr>
                <w:rFonts w:eastAsia="Calibri"/>
                <w:sz w:val="28"/>
                <w:szCs w:val="28"/>
                <w:lang w:eastAsia="en-US"/>
              </w:rPr>
              <w:t>не поступа</w:t>
            </w:r>
            <w:r w:rsidR="006D17AC">
              <w:rPr>
                <w:rFonts w:eastAsia="Calibri"/>
                <w:sz w:val="28"/>
                <w:szCs w:val="28"/>
                <w:lang w:eastAsia="en-US"/>
              </w:rPr>
              <w:t>ло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746E1" w:rsidRDefault="00080E53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56DC7" w:rsidRPr="009746E1" w:rsidRDefault="00356DC7" w:rsidP="009746E1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F65C1" w:rsidRPr="009746E1" w:rsidRDefault="009F65C1" w:rsidP="009746E1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F65C1" w:rsidRPr="008926A7" w:rsidRDefault="000122B7" w:rsidP="000122B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9F65C1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F65C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C791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9F65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К.Н. Зарецкий</w:t>
            </w:r>
          </w:p>
        </w:tc>
      </w:tr>
    </w:tbl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Default="00FC7915" w:rsidP="00FC7915">
      <w:pPr>
        <w:jc w:val="both"/>
        <w:rPr>
          <w:sz w:val="28"/>
          <w:szCs w:val="28"/>
        </w:rPr>
      </w:pPr>
    </w:p>
    <w:p w:rsidR="00FC7915" w:rsidRPr="00FC7915" w:rsidRDefault="00FC7915" w:rsidP="00FC7915">
      <w:pPr>
        <w:jc w:val="both"/>
      </w:pPr>
      <w:proofErr w:type="spellStart"/>
      <w:r>
        <w:t>Костяева</w:t>
      </w:r>
      <w:proofErr w:type="spellEnd"/>
      <w:r>
        <w:t xml:space="preserve"> Татьяна Викторовна, 8(39156)21-0-74</w:t>
      </w:r>
    </w:p>
    <w:sectPr w:rsidR="00FC7915" w:rsidRPr="00FC7915" w:rsidSect="0015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F2BD1"/>
    <w:multiLevelType w:val="multilevel"/>
    <w:tmpl w:val="234A3C60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9F65C1"/>
    <w:rsid w:val="000122B7"/>
    <w:rsid w:val="00080E53"/>
    <w:rsid w:val="00097FD1"/>
    <w:rsid w:val="000D4DB8"/>
    <w:rsid w:val="000D63E6"/>
    <w:rsid w:val="000E66BA"/>
    <w:rsid w:val="000F730A"/>
    <w:rsid w:val="00157320"/>
    <w:rsid w:val="00216598"/>
    <w:rsid w:val="00222386"/>
    <w:rsid w:val="00352271"/>
    <w:rsid w:val="00356DC7"/>
    <w:rsid w:val="0036361C"/>
    <w:rsid w:val="0039117C"/>
    <w:rsid w:val="003E5ABC"/>
    <w:rsid w:val="004258E1"/>
    <w:rsid w:val="004D1841"/>
    <w:rsid w:val="0051038B"/>
    <w:rsid w:val="005D52E5"/>
    <w:rsid w:val="005D674E"/>
    <w:rsid w:val="00607C0C"/>
    <w:rsid w:val="006C67B4"/>
    <w:rsid w:val="006D17AC"/>
    <w:rsid w:val="007D7F56"/>
    <w:rsid w:val="007E3FC8"/>
    <w:rsid w:val="00800E40"/>
    <w:rsid w:val="009315C4"/>
    <w:rsid w:val="009746E1"/>
    <w:rsid w:val="009D4A49"/>
    <w:rsid w:val="009F234B"/>
    <w:rsid w:val="009F65C1"/>
    <w:rsid w:val="00A12C24"/>
    <w:rsid w:val="00A9251C"/>
    <w:rsid w:val="00AC45D4"/>
    <w:rsid w:val="00B80213"/>
    <w:rsid w:val="00B979E0"/>
    <w:rsid w:val="00BA273B"/>
    <w:rsid w:val="00C45C38"/>
    <w:rsid w:val="00C533C6"/>
    <w:rsid w:val="00DA2777"/>
    <w:rsid w:val="00DB147E"/>
    <w:rsid w:val="00E13A13"/>
    <w:rsid w:val="00E6006E"/>
    <w:rsid w:val="00EB5306"/>
    <w:rsid w:val="00EF2E0B"/>
    <w:rsid w:val="00F62F8D"/>
    <w:rsid w:val="00F9595F"/>
    <w:rsid w:val="00FA6EC3"/>
    <w:rsid w:val="00FC5B2B"/>
    <w:rsid w:val="00FC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F65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6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F6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65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F65C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F65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9F65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5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5C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A277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DA2777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rsid w:val="009746E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746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Kostyeva</cp:lastModifiedBy>
  <cp:revision>5</cp:revision>
  <cp:lastPrinted>2015-06-26T02:25:00Z</cp:lastPrinted>
  <dcterms:created xsi:type="dcterms:W3CDTF">2017-07-10T08:32:00Z</dcterms:created>
  <dcterms:modified xsi:type="dcterms:W3CDTF">2018-03-26T01:26:00Z</dcterms:modified>
</cp:coreProperties>
</file>